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95efd854d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GIGAPIX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GIGAPIX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dfb02162c46a3"/>
      <w:footerReference xmlns:r="http://schemas.openxmlformats.org/officeDocument/2006/relationships" w:type="default" r:id="R3d34ef514c59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dfb02162c46a3" /><Relationship Type="http://schemas.openxmlformats.org/officeDocument/2006/relationships/footer" Target="/word/footer1.xml" Id="R3d34ef514c594fc1" /></Relationships>
</file>