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cf6c7b936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f1b97a39e00949fc"/>
      <w:footerReference xmlns:r="http://schemas.openxmlformats.org/officeDocument/2006/relationships" w:type="default" r:id="R74be1c3611ed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97a39e00949fc" /><Relationship Type="http://schemas.openxmlformats.org/officeDocument/2006/relationships/footer" Target="/word/footer1.xml" Id="R74be1c3611ed4fcb" /></Relationships>
</file>