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5644bf956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NEXTBYTE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NEXTBYTE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a896747cf4f18"/>
      <w:footerReference xmlns:r="http://schemas.openxmlformats.org/officeDocument/2006/relationships" w:type="default" r:id="Re33727987f0e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a896747cf4f18" /><Relationship Type="http://schemas.openxmlformats.org/officeDocument/2006/relationships/footer" Target="/word/footer1.xml" Id="Re33727987f0e488b" /></Relationships>
</file>