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5415bd34e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997407209a934ced"/>
      <w:footerReference xmlns:r="http://schemas.openxmlformats.org/officeDocument/2006/relationships" w:type="default" r:id="R304b63f12311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407209a934ced" /><Relationship Type="http://schemas.openxmlformats.org/officeDocument/2006/relationships/footer" Target="/word/footer1.xml" Id="R304b63f123114075" /></Relationships>
</file>